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476" w:rsidRDefault="00D02476" w:rsidP="007351FD">
      <w:pPr>
        <w:spacing w:line="276" w:lineRule="auto"/>
        <w:rPr>
          <w:b/>
        </w:rPr>
      </w:pPr>
    </w:p>
    <w:p w:rsidR="003C2F09" w:rsidRDefault="003C2F09" w:rsidP="007351FD">
      <w:pPr>
        <w:spacing w:line="276" w:lineRule="auto"/>
        <w:rPr>
          <w:b/>
        </w:rPr>
      </w:pPr>
      <w:r w:rsidRPr="00382325">
        <w:rPr>
          <w:b/>
          <w:highlight w:val="yellow"/>
        </w:rPr>
        <w:t>POWTÓRKA Z OSTATNIEJ LEKCJI</w:t>
      </w:r>
    </w:p>
    <w:p w:rsidR="003C2F09" w:rsidRDefault="003C2F09" w:rsidP="007351FD">
      <w:pPr>
        <w:spacing w:line="276" w:lineRule="auto"/>
        <w:rPr>
          <w:b/>
        </w:rPr>
      </w:pPr>
      <w:r>
        <w:rPr>
          <w:b/>
        </w:rPr>
        <w:t>Ułóż zdania dialogu w odpowiedniej kolejności</w:t>
      </w:r>
      <w:r w:rsidR="00382325">
        <w:rPr>
          <w:b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3544"/>
      </w:tblGrid>
      <w:tr w:rsidR="00382325" w:rsidTr="00382325">
        <w:tc>
          <w:tcPr>
            <w:tcW w:w="3539" w:type="dxa"/>
          </w:tcPr>
          <w:p w:rsidR="00382325" w:rsidRDefault="00382325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What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about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you</w:t>
            </w:r>
            <w:proofErr w:type="spellEnd"/>
            <w:r>
              <w:rPr>
                <w:b/>
              </w:rPr>
              <w:t xml:space="preserve"> Ola?             …….</w:t>
            </w:r>
          </w:p>
          <w:p w:rsidR="00382325" w:rsidRDefault="00382325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I’m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hungry</w:t>
            </w:r>
            <w:proofErr w:type="spellEnd"/>
            <w:r>
              <w:rPr>
                <w:b/>
              </w:rPr>
              <w:t>.                                 …….</w:t>
            </w:r>
          </w:p>
          <w:p w:rsidR="00382325" w:rsidRDefault="00382325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>-</w:t>
            </w:r>
            <w:proofErr w:type="spellStart"/>
            <w:r>
              <w:rPr>
                <w:b/>
              </w:rPr>
              <w:t>Yes</w:t>
            </w:r>
            <w:proofErr w:type="spellEnd"/>
            <w:r>
              <w:rPr>
                <w:b/>
              </w:rPr>
              <w:t>, ok                                           ……</w:t>
            </w:r>
          </w:p>
          <w:p w:rsidR="00382325" w:rsidRDefault="00382325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Would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you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like</w:t>
            </w:r>
            <w:proofErr w:type="spellEnd"/>
            <w:r>
              <w:rPr>
                <w:b/>
              </w:rPr>
              <w:t xml:space="preserve"> a sandwich?   …….</w:t>
            </w:r>
          </w:p>
          <w:p w:rsidR="00382325" w:rsidRDefault="00382325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- No, not for me, </w:t>
            </w:r>
            <w:proofErr w:type="spellStart"/>
            <w:r>
              <w:rPr>
                <w:b/>
              </w:rPr>
              <w:t>thanks</w:t>
            </w:r>
            <w:proofErr w:type="spellEnd"/>
            <w:r>
              <w:rPr>
                <w:b/>
              </w:rPr>
              <w:t>.            …….</w:t>
            </w:r>
          </w:p>
        </w:tc>
        <w:tc>
          <w:tcPr>
            <w:tcW w:w="3544" w:type="dxa"/>
          </w:tcPr>
          <w:p w:rsidR="00382325" w:rsidRDefault="00382325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-No, not for me, </w:t>
            </w:r>
            <w:proofErr w:type="spellStart"/>
            <w:r>
              <w:rPr>
                <w:b/>
              </w:rPr>
              <w:t>thanks</w:t>
            </w:r>
            <w:proofErr w:type="spellEnd"/>
            <w:r>
              <w:rPr>
                <w:b/>
              </w:rPr>
              <w:t xml:space="preserve">               ......</w:t>
            </w:r>
          </w:p>
          <w:p w:rsidR="00382325" w:rsidRDefault="00382325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Yes</w:t>
            </w:r>
            <w:proofErr w:type="spellEnd"/>
            <w:r>
              <w:rPr>
                <w:b/>
              </w:rPr>
              <w:t>, OK                                          …….</w:t>
            </w:r>
          </w:p>
          <w:p w:rsidR="00382325" w:rsidRDefault="00382325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What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about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you</w:t>
            </w:r>
            <w:proofErr w:type="spellEnd"/>
            <w:r>
              <w:rPr>
                <w:b/>
              </w:rPr>
              <w:t xml:space="preserve"> Bartek?          ……..</w:t>
            </w:r>
          </w:p>
          <w:p w:rsidR="00382325" w:rsidRDefault="00382325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I’m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hungry</w:t>
            </w:r>
            <w:proofErr w:type="spellEnd"/>
            <w:r>
              <w:rPr>
                <w:b/>
              </w:rPr>
              <w:t>.                                    ……</w:t>
            </w:r>
          </w:p>
          <w:p w:rsidR="00382325" w:rsidRDefault="00382325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>-</w:t>
            </w:r>
            <w:proofErr w:type="spellStart"/>
            <w:r>
              <w:rPr>
                <w:b/>
              </w:rPr>
              <w:t>Would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you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like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cheese</w:t>
            </w:r>
            <w:proofErr w:type="spellEnd"/>
            <w:r>
              <w:rPr>
                <w:b/>
              </w:rPr>
              <w:t>?    ……</w:t>
            </w:r>
          </w:p>
        </w:tc>
      </w:tr>
    </w:tbl>
    <w:p w:rsidR="003C2F09" w:rsidRDefault="003C2F09" w:rsidP="007351FD">
      <w:pPr>
        <w:spacing w:line="276" w:lineRule="auto"/>
        <w:rPr>
          <w:b/>
        </w:rPr>
      </w:pPr>
    </w:p>
    <w:p w:rsidR="00382325" w:rsidRDefault="00382325" w:rsidP="007351FD">
      <w:pPr>
        <w:spacing w:line="276" w:lineRule="auto"/>
        <w:rPr>
          <w:b/>
        </w:rPr>
      </w:pPr>
      <w:r w:rsidRPr="00382325">
        <w:rPr>
          <w:b/>
          <w:highlight w:val="yellow"/>
        </w:rPr>
        <w:t xml:space="preserve">The </w:t>
      </w:r>
      <w:proofErr w:type="spellStart"/>
      <w:r w:rsidRPr="00382325">
        <w:rPr>
          <w:b/>
          <w:highlight w:val="yellow"/>
        </w:rPr>
        <w:t>subject</w:t>
      </w:r>
      <w:proofErr w:type="spellEnd"/>
      <w:r w:rsidRPr="00382325">
        <w:rPr>
          <w:b/>
          <w:highlight w:val="yellow"/>
        </w:rPr>
        <w:t xml:space="preserve"> : Nazwy produktów spożywczych- opisywanie upodobań.</w:t>
      </w:r>
    </w:p>
    <w:p w:rsidR="00382325" w:rsidRPr="007351FD" w:rsidRDefault="00382325" w:rsidP="007351FD">
      <w:pPr>
        <w:spacing w:line="276" w:lineRule="auto"/>
        <w:rPr>
          <w:b/>
        </w:rPr>
      </w:pPr>
      <w:r w:rsidRPr="007351FD">
        <w:rPr>
          <w:b/>
        </w:rPr>
        <w:t>Po lekcji:</w:t>
      </w:r>
    </w:p>
    <w:p w:rsidR="00382325" w:rsidRPr="007351FD" w:rsidRDefault="00382325" w:rsidP="007351FD">
      <w:pPr>
        <w:spacing w:line="276" w:lineRule="auto"/>
        <w:rPr>
          <w:b/>
          <w:highlight w:val="yellow"/>
        </w:rPr>
      </w:pPr>
      <w:r w:rsidRPr="007351FD">
        <w:rPr>
          <w:b/>
          <w:highlight w:val="yellow"/>
        </w:rPr>
        <w:t>- znam nazwy różnych produktów spożywczych;</w:t>
      </w:r>
    </w:p>
    <w:p w:rsidR="00382325" w:rsidRPr="007351FD" w:rsidRDefault="00382325" w:rsidP="007351FD">
      <w:pPr>
        <w:spacing w:line="276" w:lineRule="auto"/>
        <w:rPr>
          <w:b/>
          <w:highlight w:val="yellow"/>
        </w:rPr>
      </w:pPr>
      <w:r w:rsidRPr="007351FD">
        <w:rPr>
          <w:b/>
          <w:highlight w:val="yellow"/>
        </w:rPr>
        <w:t xml:space="preserve">- potrafię zapytać kolegę /koleżankę o ulubioną potrawę/ produkt spożywczy </w:t>
      </w:r>
    </w:p>
    <w:p w:rsidR="00382325" w:rsidRDefault="00382325" w:rsidP="007351FD">
      <w:pPr>
        <w:spacing w:line="276" w:lineRule="auto"/>
        <w:rPr>
          <w:b/>
        </w:rPr>
      </w:pPr>
      <w:r w:rsidRPr="007351FD">
        <w:rPr>
          <w:b/>
          <w:highlight w:val="yellow"/>
        </w:rPr>
        <w:t>- potrafię powiedzieć</w:t>
      </w:r>
      <w:r w:rsidR="000669C7" w:rsidRPr="007351FD">
        <w:rPr>
          <w:b/>
          <w:highlight w:val="yellow"/>
        </w:rPr>
        <w:t xml:space="preserve"> jaka jest moja ulubiona</w:t>
      </w:r>
      <w:r w:rsidRPr="007351FD">
        <w:rPr>
          <w:b/>
          <w:highlight w:val="yellow"/>
        </w:rPr>
        <w:t xml:space="preserve"> </w:t>
      </w:r>
      <w:r w:rsidR="000669C7" w:rsidRPr="007351FD">
        <w:rPr>
          <w:b/>
          <w:highlight w:val="yellow"/>
        </w:rPr>
        <w:t xml:space="preserve">potrawa/produkt </w:t>
      </w:r>
      <w:r w:rsidRPr="007351FD">
        <w:rPr>
          <w:b/>
          <w:highlight w:val="yellow"/>
        </w:rPr>
        <w:t>spożyw</w:t>
      </w:r>
      <w:r w:rsidR="000669C7" w:rsidRPr="007351FD">
        <w:rPr>
          <w:b/>
          <w:highlight w:val="yellow"/>
        </w:rPr>
        <w:t>czy oraz czego nie lubię</w:t>
      </w:r>
    </w:p>
    <w:p w:rsidR="000669C7" w:rsidRDefault="000669C7" w:rsidP="007351FD">
      <w:pPr>
        <w:spacing w:line="276" w:lineRule="auto"/>
        <w:rPr>
          <w:b/>
        </w:rPr>
      </w:pPr>
      <w:r w:rsidRPr="007351FD">
        <w:rPr>
          <w:b/>
        </w:rPr>
        <w:t>OBJAŚNIAM ZADANIA</w:t>
      </w:r>
    </w:p>
    <w:p w:rsidR="000669C7" w:rsidRDefault="000669C7" w:rsidP="007351FD">
      <w:pPr>
        <w:spacing w:line="276" w:lineRule="auto"/>
        <w:rPr>
          <w:b/>
        </w:rPr>
      </w:pPr>
      <w:r>
        <w:rPr>
          <w:b/>
        </w:rPr>
        <w:t>Zad 1/68</w:t>
      </w:r>
    </w:p>
    <w:p w:rsidR="000669C7" w:rsidRDefault="000669C7" w:rsidP="007351FD">
      <w:pPr>
        <w:spacing w:line="276" w:lineRule="auto"/>
        <w:rPr>
          <w:b/>
        </w:rPr>
      </w:pPr>
      <w:r>
        <w:rPr>
          <w:b/>
        </w:rPr>
        <w:t xml:space="preserve">Proszę dopasować nazwy do obrazków. Odpowiedzi sprawdzamy słuchając nagrania z płyty, która powinna być na tylnej okładce podręcznika CD2. 16 .Następnie wpisujecie słówka </w:t>
      </w:r>
      <w:r w:rsidRPr="000669C7">
        <w:rPr>
          <w:b/>
          <w:u w:val="single"/>
        </w:rPr>
        <w:t>do zeszytu</w:t>
      </w:r>
      <w:r>
        <w:rPr>
          <w:b/>
        </w:rPr>
        <w:t xml:space="preserve"> wraz z tłumaczeniem. Jeszcze raz słuchacie nagrania </w:t>
      </w:r>
      <w:r>
        <w:rPr>
          <w:b/>
        </w:rPr>
        <w:t>CD2. 16</w:t>
      </w:r>
      <w:r>
        <w:rPr>
          <w:b/>
        </w:rPr>
        <w:t xml:space="preserve"> i głośno powtarzacie nazwy.</w:t>
      </w:r>
    </w:p>
    <w:p w:rsidR="00325209" w:rsidRDefault="00325209" w:rsidP="007351FD">
      <w:pPr>
        <w:spacing w:line="276" w:lineRule="auto"/>
        <w:rPr>
          <w:b/>
        </w:rPr>
      </w:pPr>
      <w:r>
        <w:rPr>
          <w:b/>
        </w:rPr>
        <w:t>Zad 2/68</w:t>
      </w:r>
    </w:p>
    <w:p w:rsidR="00325209" w:rsidRDefault="00325209" w:rsidP="007351FD">
      <w:pPr>
        <w:spacing w:line="276" w:lineRule="auto"/>
        <w:rPr>
          <w:b/>
        </w:rPr>
      </w:pPr>
      <w:r>
        <w:rPr>
          <w:b/>
        </w:rPr>
        <w:t xml:space="preserve">Rysujecie tabelkę  w zeszycie i wpisujecie słówka z zad 1 do odpowiedniej rubryki w tabeli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1559"/>
        <w:gridCol w:w="1742"/>
        <w:gridCol w:w="1399"/>
        <w:gridCol w:w="1390"/>
      </w:tblGrid>
      <w:tr w:rsidR="00325209" w:rsidTr="00325209">
        <w:tc>
          <w:tcPr>
            <w:tcW w:w="1271" w:type="dxa"/>
          </w:tcPr>
          <w:p w:rsidR="00325209" w:rsidRDefault="00325209" w:rsidP="007351FD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Fruit</w:t>
            </w:r>
            <w:proofErr w:type="spellEnd"/>
            <w:r>
              <w:rPr>
                <w:b/>
              </w:rPr>
              <w:t xml:space="preserve"> (owoce)</w:t>
            </w:r>
          </w:p>
        </w:tc>
        <w:tc>
          <w:tcPr>
            <w:tcW w:w="1701" w:type="dxa"/>
          </w:tcPr>
          <w:p w:rsidR="00325209" w:rsidRDefault="00325209" w:rsidP="007351FD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Vegetables</w:t>
            </w:r>
            <w:proofErr w:type="spellEnd"/>
            <w:r>
              <w:rPr>
                <w:b/>
              </w:rPr>
              <w:t xml:space="preserve">   (warzywa)</w:t>
            </w:r>
          </w:p>
        </w:tc>
        <w:tc>
          <w:tcPr>
            <w:tcW w:w="1559" w:type="dxa"/>
          </w:tcPr>
          <w:p w:rsidR="00325209" w:rsidRDefault="00325209" w:rsidP="007351FD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Meat</w:t>
            </w:r>
            <w:proofErr w:type="spellEnd"/>
          </w:p>
          <w:p w:rsidR="00325209" w:rsidRDefault="00325209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(mięso)</w:t>
            </w:r>
          </w:p>
        </w:tc>
        <w:tc>
          <w:tcPr>
            <w:tcW w:w="1742" w:type="dxa"/>
          </w:tcPr>
          <w:p w:rsidR="00325209" w:rsidRDefault="00325209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>Fish</w:t>
            </w:r>
          </w:p>
          <w:p w:rsidR="00325209" w:rsidRDefault="00325209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(ryby)</w:t>
            </w:r>
          </w:p>
        </w:tc>
        <w:tc>
          <w:tcPr>
            <w:tcW w:w="1399" w:type="dxa"/>
          </w:tcPr>
          <w:p w:rsidR="00325209" w:rsidRDefault="00325209" w:rsidP="007351FD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Diary</w:t>
            </w:r>
            <w:proofErr w:type="spellEnd"/>
            <w:r>
              <w:rPr>
                <w:b/>
              </w:rPr>
              <w:t xml:space="preserve"> products (nabiał)</w:t>
            </w:r>
          </w:p>
        </w:tc>
        <w:tc>
          <w:tcPr>
            <w:tcW w:w="1390" w:type="dxa"/>
          </w:tcPr>
          <w:p w:rsidR="00325209" w:rsidRDefault="00325209" w:rsidP="007351FD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Drinks</w:t>
            </w:r>
            <w:proofErr w:type="spellEnd"/>
            <w:r>
              <w:rPr>
                <w:b/>
              </w:rPr>
              <w:t xml:space="preserve"> (napoje)</w:t>
            </w:r>
          </w:p>
        </w:tc>
      </w:tr>
      <w:tr w:rsidR="00325209" w:rsidTr="00325209">
        <w:tc>
          <w:tcPr>
            <w:tcW w:w="1271" w:type="dxa"/>
          </w:tcPr>
          <w:p w:rsidR="00325209" w:rsidRDefault="00325209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1701" w:type="dxa"/>
          </w:tcPr>
          <w:p w:rsidR="00325209" w:rsidRDefault="00325209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>….</w:t>
            </w:r>
          </w:p>
        </w:tc>
        <w:tc>
          <w:tcPr>
            <w:tcW w:w="1559" w:type="dxa"/>
          </w:tcPr>
          <w:p w:rsidR="00325209" w:rsidRDefault="00325209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1742" w:type="dxa"/>
          </w:tcPr>
          <w:p w:rsidR="00325209" w:rsidRDefault="00325209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1399" w:type="dxa"/>
          </w:tcPr>
          <w:p w:rsidR="00325209" w:rsidRDefault="00325209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>….</w:t>
            </w:r>
          </w:p>
        </w:tc>
        <w:tc>
          <w:tcPr>
            <w:tcW w:w="1390" w:type="dxa"/>
          </w:tcPr>
          <w:p w:rsidR="00325209" w:rsidRDefault="00325209" w:rsidP="007351FD">
            <w:pPr>
              <w:spacing w:line="276" w:lineRule="auto"/>
              <w:rPr>
                <w:b/>
              </w:rPr>
            </w:pPr>
            <w:r>
              <w:rPr>
                <w:b/>
              </w:rPr>
              <w:t>….</w:t>
            </w:r>
          </w:p>
        </w:tc>
      </w:tr>
    </w:tbl>
    <w:p w:rsidR="00325209" w:rsidRDefault="00325209" w:rsidP="007351FD">
      <w:pPr>
        <w:spacing w:line="276" w:lineRule="auto"/>
        <w:rPr>
          <w:b/>
        </w:rPr>
      </w:pPr>
      <w:r>
        <w:rPr>
          <w:b/>
        </w:rPr>
        <w:t xml:space="preserve">   </w:t>
      </w:r>
    </w:p>
    <w:p w:rsidR="00325209" w:rsidRDefault="00325209" w:rsidP="007351FD">
      <w:pPr>
        <w:spacing w:line="276" w:lineRule="auto"/>
        <w:rPr>
          <w:b/>
        </w:rPr>
      </w:pPr>
      <w:r>
        <w:rPr>
          <w:b/>
        </w:rPr>
        <w:t>Zad 3/68</w:t>
      </w:r>
    </w:p>
    <w:p w:rsidR="00325209" w:rsidRDefault="00325209" w:rsidP="007351FD">
      <w:pPr>
        <w:spacing w:line="276" w:lineRule="auto"/>
        <w:rPr>
          <w:b/>
        </w:rPr>
      </w:pPr>
      <w:r>
        <w:rPr>
          <w:b/>
        </w:rPr>
        <w:t xml:space="preserve">Zapoznajecie się z poleceniem i treścią  zadania. </w:t>
      </w:r>
      <w:r w:rsidR="007351FD">
        <w:rPr>
          <w:b/>
        </w:rPr>
        <w:t>Głośno przeczytaj poniższe pytania i odpowiedzi a następnie wpisz do  zeszytu</w:t>
      </w:r>
    </w:p>
    <w:p w:rsidR="00325209" w:rsidRDefault="00325209" w:rsidP="007351FD">
      <w:pPr>
        <w:spacing w:line="276" w:lineRule="auto"/>
        <w:rPr>
          <w:b/>
        </w:rPr>
      </w:pPr>
      <w:proofErr w:type="spellStart"/>
      <w:r>
        <w:rPr>
          <w:b/>
        </w:rPr>
        <w:t>What</w:t>
      </w:r>
      <w:proofErr w:type="spellEnd"/>
      <w:r>
        <w:rPr>
          <w:b/>
        </w:rPr>
        <w:t xml:space="preserve"> food do </w:t>
      </w:r>
      <w:proofErr w:type="spellStart"/>
      <w:r>
        <w:rPr>
          <w:b/>
        </w:rPr>
        <w:t>you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like</w:t>
      </w:r>
      <w:proofErr w:type="spellEnd"/>
      <w:r>
        <w:rPr>
          <w:b/>
        </w:rPr>
        <w:t>? – Jakie jedzenie lubisz ?</w:t>
      </w:r>
    </w:p>
    <w:p w:rsidR="00325209" w:rsidRDefault="00325209" w:rsidP="007351FD">
      <w:pPr>
        <w:spacing w:line="276" w:lineRule="auto"/>
        <w:rPr>
          <w:b/>
        </w:rPr>
      </w:pPr>
      <w:proofErr w:type="spellStart"/>
      <w:r>
        <w:rPr>
          <w:b/>
        </w:rPr>
        <w:t>What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drinks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you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like</w:t>
      </w:r>
      <w:proofErr w:type="spellEnd"/>
      <w:r>
        <w:rPr>
          <w:b/>
        </w:rPr>
        <w:t>?-Jakie napoje lubisz?</w:t>
      </w:r>
    </w:p>
    <w:p w:rsidR="007351FD" w:rsidRDefault="00325209" w:rsidP="007351FD">
      <w:pPr>
        <w:spacing w:line="276" w:lineRule="auto"/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What</w:t>
      </w:r>
      <w:proofErr w:type="spellEnd"/>
      <w:r>
        <w:rPr>
          <w:b/>
        </w:rPr>
        <w:t xml:space="preserve"> food do </w:t>
      </w:r>
      <w:proofErr w:type="spellStart"/>
      <w:r>
        <w:rPr>
          <w:b/>
        </w:rPr>
        <w:t>you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hate</w:t>
      </w:r>
      <w:proofErr w:type="spellEnd"/>
      <w:r>
        <w:rPr>
          <w:b/>
        </w:rPr>
        <w:t>? –</w:t>
      </w:r>
      <w:r w:rsidR="007351FD">
        <w:rPr>
          <w:b/>
        </w:rPr>
        <w:t xml:space="preserve"> Jakich potraw nie lubisz?</w:t>
      </w:r>
    </w:p>
    <w:p w:rsidR="007351FD" w:rsidRDefault="007351FD" w:rsidP="007351FD">
      <w:pPr>
        <w:spacing w:line="276" w:lineRule="auto"/>
        <w:rPr>
          <w:b/>
        </w:rPr>
      </w:pPr>
      <w:r>
        <w:rPr>
          <w:b/>
        </w:rPr>
        <w:t xml:space="preserve">I </w:t>
      </w:r>
      <w:proofErr w:type="spellStart"/>
      <w:r w:rsidR="00325209">
        <w:rPr>
          <w:b/>
        </w:rPr>
        <w:t>like</w:t>
      </w:r>
      <w:proofErr w:type="spellEnd"/>
      <w:r w:rsidR="00325209">
        <w:rPr>
          <w:b/>
        </w:rPr>
        <w:t xml:space="preserve"> pizza</w:t>
      </w:r>
      <w:r>
        <w:rPr>
          <w:b/>
        </w:rPr>
        <w:t xml:space="preserve"> and </w:t>
      </w:r>
      <w:proofErr w:type="spellStart"/>
      <w:r>
        <w:rPr>
          <w:b/>
        </w:rPr>
        <w:t>apples</w:t>
      </w:r>
      <w:proofErr w:type="spellEnd"/>
      <w:r>
        <w:rPr>
          <w:b/>
        </w:rPr>
        <w:t xml:space="preserve">- Lubię </w:t>
      </w:r>
      <w:proofErr w:type="spellStart"/>
      <w:r>
        <w:rPr>
          <w:b/>
        </w:rPr>
        <w:t>piccę</w:t>
      </w:r>
      <w:proofErr w:type="spellEnd"/>
      <w:r>
        <w:rPr>
          <w:b/>
        </w:rPr>
        <w:t xml:space="preserve"> i jabłka</w:t>
      </w:r>
    </w:p>
    <w:p w:rsidR="007351FD" w:rsidRDefault="007351FD" w:rsidP="007351FD">
      <w:pPr>
        <w:spacing w:line="276" w:lineRule="auto"/>
        <w:rPr>
          <w:b/>
        </w:rPr>
      </w:pPr>
      <w:r>
        <w:rPr>
          <w:b/>
        </w:rPr>
        <w:t xml:space="preserve">I </w:t>
      </w:r>
      <w:proofErr w:type="spellStart"/>
      <w:r>
        <w:rPr>
          <w:b/>
        </w:rPr>
        <w:t>don’t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garlic</w:t>
      </w:r>
      <w:proofErr w:type="spellEnd"/>
      <w:r>
        <w:rPr>
          <w:b/>
        </w:rPr>
        <w:t>- Nie lubię czosnku</w:t>
      </w:r>
    </w:p>
    <w:p w:rsidR="007351FD" w:rsidRDefault="007351FD" w:rsidP="007351FD">
      <w:pPr>
        <w:spacing w:line="276" w:lineRule="auto"/>
        <w:rPr>
          <w:b/>
        </w:rPr>
      </w:pPr>
      <w:r>
        <w:rPr>
          <w:b/>
        </w:rPr>
        <w:lastRenderedPageBreak/>
        <w:t xml:space="preserve">I </w:t>
      </w:r>
      <w:proofErr w:type="spellStart"/>
      <w:r>
        <w:rPr>
          <w:b/>
        </w:rPr>
        <w:t>hate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beef</w:t>
      </w:r>
      <w:proofErr w:type="spellEnd"/>
      <w:r>
        <w:rPr>
          <w:b/>
        </w:rPr>
        <w:t>- Nie cierpię wołowiny</w:t>
      </w:r>
    </w:p>
    <w:p w:rsidR="00325209" w:rsidRDefault="007351FD" w:rsidP="007351FD">
      <w:pPr>
        <w:spacing w:line="276" w:lineRule="auto"/>
        <w:rPr>
          <w:b/>
        </w:rPr>
      </w:pPr>
      <w:r>
        <w:rPr>
          <w:b/>
        </w:rPr>
        <w:t xml:space="preserve">I </w:t>
      </w:r>
      <w:proofErr w:type="spellStart"/>
      <w:r>
        <w:rPr>
          <w:b/>
        </w:rPr>
        <w:t>like</w:t>
      </w:r>
      <w:proofErr w:type="spellEnd"/>
      <w:r>
        <w:rPr>
          <w:b/>
        </w:rPr>
        <w:t xml:space="preserve"> cola, but I </w:t>
      </w:r>
      <w:proofErr w:type="spellStart"/>
      <w:r>
        <w:rPr>
          <w:b/>
        </w:rPr>
        <w:t>don’t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milk</w:t>
      </w:r>
      <w:proofErr w:type="spellEnd"/>
      <w:r>
        <w:rPr>
          <w:b/>
        </w:rPr>
        <w:t xml:space="preserve">- </w:t>
      </w:r>
      <w:r w:rsidR="00325209">
        <w:rPr>
          <w:b/>
        </w:rPr>
        <w:t>-</w:t>
      </w:r>
      <w:proofErr w:type="spellStart"/>
      <w:r w:rsidR="00325209">
        <w:rPr>
          <w:b/>
        </w:rPr>
        <w:t>What</w:t>
      </w:r>
      <w:proofErr w:type="spellEnd"/>
      <w:r w:rsidR="00325209">
        <w:rPr>
          <w:b/>
        </w:rPr>
        <w:t xml:space="preserve"> food do </w:t>
      </w:r>
      <w:proofErr w:type="spellStart"/>
      <w:r w:rsidR="00325209">
        <w:rPr>
          <w:b/>
        </w:rPr>
        <w:t>you</w:t>
      </w:r>
      <w:proofErr w:type="spellEnd"/>
      <w:r w:rsidR="00325209">
        <w:rPr>
          <w:b/>
        </w:rPr>
        <w:t xml:space="preserve"> </w:t>
      </w:r>
      <w:proofErr w:type="spellStart"/>
      <w:r w:rsidR="00325209">
        <w:rPr>
          <w:b/>
        </w:rPr>
        <w:t>like</w:t>
      </w:r>
      <w:proofErr w:type="spellEnd"/>
      <w:r w:rsidR="00325209">
        <w:rPr>
          <w:b/>
        </w:rPr>
        <w:t xml:space="preserve">? </w:t>
      </w:r>
    </w:p>
    <w:p w:rsidR="00FA4845" w:rsidRPr="00FA4845" w:rsidRDefault="00FA4845" w:rsidP="007351FD">
      <w:pPr>
        <w:spacing w:line="276" w:lineRule="auto"/>
        <w:rPr>
          <w:b/>
          <w:highlight w:val="yellow"/>
        </w:rPr>
      </w:pPr>
      <w:proofErr w:type="spellStart"/>
      <w:r w:rsidRPr="00FA4845">
        <w:rPr>
          <w:b/>
          <w:highlight w:val="yellow"/>
        </w:rPr>
        <w:t>Homework</w:t>
      </w:r>
      <w:proofErr w:type="spellEnd"/>
    </w:p>
    <w:p w:rsidR="00FA4845" w:rsidRDefault="00FA4845" w:rsidP="007351FD">
      <w:pPr>
        <w:spacing w:line="276" w:lineRule="auto"/>
        <w:rPr>
          <w:b/>
        </w:rPr>
      </w:pPr>
      <w:r w:rsidRPr="00FA4845">
        <w:rPr>
          <w:b/>
          <w:highlight w:val="yellow"/>
        </w:rPr>
        <w:t xml:space="preserve">Napisz </w:t>
      </w:r>
      <w:r>
        <w:rPr>
          <w:b/>
          <w:highlight w:val="yellow"/>
        </w:rPr>
        <w:t xml:space="preserve">w zeszycie </w:t>
      </w:r>
      <w:r w:rsidRPr="00FA4845">
        <w:rPr>
          <w:b/>
          <w:highlight w:val="yellow"/>
        </w:rPr>
        <w:t>jakie potrawy i napoje lubisz/ nie lubisz</w:t>
      </w:r>
      <w:r>
        <w:rPr>
          <w:b/>
        </w:rPr>
        <w:t xml:space="preserve"> </w:t>
      </w:r>
    </w:p>
    <w:p w:rsidR="00FA4845" w:rsidRDefault="00FA4845" w:rsidP="007351FD">
      <w:pPr>
        <w:spacing w:line="276" w:lineRule="auto"/>
        <w:rPr>
          <w:b/>
        </w:rPr>
      </w:pPr>
      <w:r>
        <w:rPr>
          <w:b/>
        </w:rPr>
        <w:t xml:space="preserve">I </w:t>
      </w:r>
      <w:proofErr w:type="spellStart"/>
      <w:r>
        <w:rPr>
          <w:b/>
        </w:rPr>
        <w:t>like</w:t>
      </w:r>
      <w:proofErr w:type="spellEnd"/>
      <w:r>
        <w:rPr>
          <w:b/>
        </w:rPr>
        <w:t>……</w:t>
      </w:r>
    </w:p>
    <w:p w:rsidR="00FA4845" w:rsidRDefault="00FA4845" w:rsidP="007351FD">
      <w:pPr>
        <w:spacing w:line="276" w:lineRule="auto"/>
        <w:rPr>
          <w:b/>
        </w:rPr>
      </w:pPr>
      <w:r>
        <w:rPr>
          <w:b/>
        </w:rPr>
        <w:t xml:space="preserve">I </w:t>
      </w:r>
      <w:proofErr w:type="spellStart"/>
      <w:r>
        <w:rPr>
          <w:b/>
        </w:rPr>
        <w:t>don’t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like</w:t>
      </w:r>
      <w:proofErr w:type="spellEnd"/>
      <w:r>
        <w:rPr>
          <w:b/>
        </w:rPr>
        <w:t>…..</w:t>
      </w:r>
    </w:p>
    <w:p w:rsidR="00470019" w:rsidRPr="003C2F09" w:rsidRDefault="00470019" w:rsidP="007351FD">
      <w:pPr>
        <w:spacing w:line="276" w:lineRule="auto"/>
        <w:rPr>
          <w:b/>
        </w:rPr>
      </w:pPr>
      <w:r w:rsidRPr="00470019">
        <w:rPr>
          <w:b/>
          <w:highlight w:val="yellow"/>
        </w:rPr>
        <w:t>ĆWICZENIA</w:t>
      </w:r>
      <w:bookmarkStart w:id="0" w:name="_GoBack"/>
      <w:bookmarkEnd w:id="0"/>
      <w:r>
        <w:rPr>
          <w:b/>
        </w:rPr>
        <w:t>: Ćw. 1,2,3/str.31</w:t>
      </w:r>
    </w:p>
    <w:sectPr w:rsidR="00470019" w:rsidRPr="003C2F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6B1"/>
    <w:rsid w:val="000669C7"/>
    <w:rsid w:val="00325209"/>
    <w:rsid w:val="00382325"/>
    <w:rsid w:val="003C2F09"/>
    <w:rsid w:val="00470019"/>
    <w:rsid w:val="007351FD"/>
    <w:rsid w:val="008416B1"/>
    <w:rsid w:val="00C85C68"/>
    <w:rsid w:val="00D02476"/>
    <w:rsid w:val="00FA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8FF22-A359-4412-B550-F2E44FB9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C2F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274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2020-03-19T11:14:00Z</dcterms:created>
  <dcterms:modified xsi:type="dcterms:W3CDTF">2020-03-19T12:57:00Z</dcterms:modified>
</cp:coreProperties>
</file>